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B97DE" w14:textId="3B74C34A" w:rsidR="00CB69D7" w:rsidRDefault="00CB69D7" w:rsidP="00CB69D7">
      <w:pPr>
        <w:pStyle w:val="Default"/>
        <w:ind w:left="-426" w:right="-426"/>
        <w:rPr>
          <w:rFonts w:ascii="Comic Sans MS" w:hAnsi="Comic Sans MS"/>
          <w:bCs/>
        </w:rPr>
      </w:pPr>
      <w:r w:rsidRPr="001F72A0">
        <w:rPr>
          <w:rFonts w:ascii="Comic Sans MS" w:hAnsi="Comic Sans MS"/>
          <w:bCs/>
          <w:noProof/>
        </w:rPr>
        <w:drawing>
          <wp:anchor distT="0" distB="0" distL="114300" distR="114300" simplePos="0" relativeHeight="251659264" behindDoc="1" locked="0" layoutInCell="1" allowOverlap="1" wp14:anchorId="0F9D25CF" wp14:editId="0336A74C">
            <wp:simplePos x="0" y="0"/>
            <wp:positionH relativeFrom="column">
              <wp:posOffset>5193665</wp:posOffset>
            </wp:positionH>
            <wp:positionV relativeFrom="paragraph">
              <wp:posOffset>-114935</wp:posOffset>
            </wp:positionV>
            <wp:extent cx="889000" cy="899795"/>
            <wp:effectExtent l="0" t="0" r="6350" b="0"/>
            <wp:wrapTight wrapText="bothSides">
              <wp:wrapPolygon edited="0">
                <wp:start x="0" y="0"/>
                <wp:lineTo x="0" y="21036"/>
                <wp:lineTo x="21291" y="21036"/>
                <wp:lineTo x="2129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2A0">
        <w:rPr>
          <w:rFonts w:ascii="Comic Sans MS" w:hAnsi="Comic Sans MS"/>
          <w:bCs/>
        </w:rPr>
        <w:t>Wandelclub</w:t>
      </w:r>
      <w:r w:rsidR="001853D9">
        <w:rPr>
          <w:rFonts w:ascii="Comic Sans MS" w:hAnsi="Comic Sans MS"/>
          <w:bCs/>
        </w:rPr>
        <w:t xml:space="preserve"> </w:t>
      </w:r>
      <w:r w:rsidRPr="001F72A0">
        <w:rPr>
          <w:rFonts w:ascii="Comic Sans MS" w:hAnsi="Comic Sans MS"/>
          <w:bCs/>
        </w:rPr>
        <w:t>Sterrestappers</w:t>
      </w:r>
      <w:r w:rsidR="001853D9">
        <w:rPr>
          <w:rFonts w:ascii="Comic Sans MS" w:hAnsi="Comic Sans MS"/>
          <w:bCs/>
        </w:rPr>
        <w:t xml:space="preserve"> </w:t>
      </w:r>
      <w:r w:rsidRPr="001F72A0">
        <w:rPr>
          <w:rFonts w:ascii="Comic Sans MS" w:hAnsi="Comic Sans MS"/>
          <w:bCs/>
        </w:rPr>
        <w:tab/>
      </w:r>
      <w:r w:rsidRPr="001F72A0">
        <w:rPr>
          <w:rFonts w:ascii="Comic Sans MS" w:hAnsi="Comic Sans MS"/>
          <w:bCs/>
        </w:rPr>
        <w:tab/>
      </w:r>
      <w:r w:rsidRPr="001F72A0">
        <w:rPr>
          <w:rFonts w:ascii="Comic Sans MS" w:hAnsi="Comic Sans MS"/>
          <w:bCs/>
        </w:rPr>
        <w:tab/>
      </w:r>
      <w:r w:rsidRPr="001F72A0"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>26</w:t>
      </w:r>
      <w:r w:rsidR="001853D9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mei</w:t>
      </w:r>
      <w:r w:rsidR="001853D9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2024</w:t>
      </w:r>
      <w:r w:rsidRPr="001F72A0">
        <w:rPr>
          <w:rFonts w:ascii="Comic Sans MS" w:hAnsi="Comic Sans MS"/>
          <w:bCs/>
        </w:rPr>
        <w:tab/>
      </w:r>
      <w:r w:rsidRPr="001F72A0">
        <w:rPr>
          <w:rFonts w:ascii="Comic Sans MS" w:hAnsi="Comic Sans MS"/>
          <w:bCs/>
        </w:rPr>
        <w:tab/>
      </w:r>
    </w:p>
    <w:p w14:paraId="006880E9" w14:textId="77777777" w:rsidR="00CB69D7" w:rsidRPr="00CB69D7" w:rsidRDefault="00CB69D7" w:rsidP="00774CB0">
      <w:pPr>
        <w:spacing w:after="0" w:line="240" w:lineRule="auto"/>
        <w:jc w:val="center"/>
        <w:rPr>
          <w:rFonts w:ascii="Comic Sans MS" w:hAnsi="Comic Sans MS" w:cstheme="minorHAnsi"/>
          <w:b/>
          <w:bCs/>
          <w:color w:val="000000"/>
          <w:sz w:val="18"/>
          <w:szCs w:val="18"/>
        </w:rPr>
      </w:pPr>
    </w:p>
    <w:p w14:paraId="54E03577" w14:textId="30101C89" w:rsidR="00A536AA" w:rsidRPr="00FB7556" w:rsidRDefault="00B05EA7" w:rsidP="00774CB0">
      <w:pPr>
        <w:spacing w:after="0" w:line="240" w:lineRule="auto"/>
        <w:jc w:val="center"/>
        <w:rPr>
          <w:rFonts w:ascii="Comic Sans MS" w:hAnsi="Comic Sans MS" w:cstheme="minorHAnsi"/>
          <w:b/>
          <w:bCs/>
          <w:color w:val="000000"/>
          <w:sz w:val="28"/>
          <w:szCs w:val="28"/>
        </w:rPr>
      </w:pPr>
      <w:r w:rsidRPr="00FB7556">
        <w:rPr>
          <w:rFonts w:ascii="Comic Sans MS" w:hAnsi="Comic Sans MS" w:cstheme="minorHAnsi"/>
          <w:b/>
          <w:bCs/>
          <w:color w:val="000000"/>
          <w:sz w:val="28"/>
          <w:szCs w:val="28"/>
        </w:rPr>
        <w:t>De</w:t>
      </w:r>
      <w:r w:rsidR="001853D9">
        <w:rPr>
          <w:rFonts w:ascii="Comic Sans MS" w:hAnsi="Comic Sans MS" w:cstheme="minorHAnsi"/>
          <w:b/>
          <w:bCs/>
          <w:color w:val="000000"/>
          <w:sz w:val="28"/>
          <w:szCs w:val="28"/>
        </w:rPr>
        <w:t xml:space="preserve"> </w:t>
      </w:r>
      <w:r w:rsidRPr="00FB7556">
        <w:rPr>
          <w:rFonts w:ascii="Comic Sans MS" w:hAnsi="Comic Sans MS" w:cstheme="minorHAnsi"/>
          <w:b/>
          <w:bCs/>
          <w:color w:val="000000"/>
          <w:sz w:val="28"/>
          <w:szCs w:val="28"/>
        </w:rPr>
        <w:t>Zwa</w:t>
      </w:r>
      <w:r w:rsidR="00774CB0" w:rsidRPr="00FB7556">
        <w:rPr>
          <w:rFonts w:ascii="Comic Sans MS" w:hAnsi="Comic Sans MS" w:cstheme="minorHAnsi"/>
          <w:b/>
          <w:bCs/>
          <w:color w:val="000000"/>
          <w:sz w:val="28"/>
          <w:szCs w:val="28"/>
        </w:rPr>
        <w:t>lmvallei</w:t>
      </w:r>
      <w:r w:rsidR="001853D9">
        <w:rPr>
          <w:rFonts w:ascii="Comic Sans MS" w:hAnsi="Comic Sans MS" w:cstheme="minorHAnsi"/>
          <w:b/>
          <w:bCs/>
          <w:color w:val="000000"/>
          <w:sz w:val="28"/>
          <w:szCs w:val="28"/>
        </w:rPr>
        <w:t xml:space="preserve"> </w:t>
      </w:r>
      <w:r w:rsidR="00774CB0" w:rsidRPr="00FB7556">
        <w:rPr>
          <w:rFonts w:ascii="Comic Sans MS" w:hAnsi="Comic Sans MS" w:cstheme="minorHAnsi"/>
          <w:b/>
          <w:bCs/>
          <w:color w:val="000000"/>
          <w:sz w:val="28"/>
          <w:szCs w:val="28"/>
        </w:rPr>
        <w:t>anders</w:t>
      </w:r>
      <w:r w:rsidR="001853D9">
        <w:rPr>
          <w:rFonts w:ascii="Comic Sans MS" w:hAnsi="Comic Sans MS" w:cstheme="minorHAnsi"/>
          <w:b/>
          <w:bCs/>
          <w:color w:val="000000"/>
          <w:sz w:val="28"/>
          <w:szCs w:val="28"/>
        </w:rPr>
        <w:t xml:space="preserve"> </w:t>
      </w:r>
      <w:r w:rsidR="00774CB0" w:rsidRPr="00FB7556">
        <w:rPr>
          <w:rFonts w:ascii="Comic Sans MS" w:hAnsi="Comic Sans MS" w:cstheme="minorHAnsi"/>
          <w:b/>
          <w:bCs/>
          <w:color w:val="000000"/>
          <w:sz w:val="28"/>
          <w:szCs w:val="28"/>
        </w:rPr>
        <w:t>bekeken</w:t>
      </w:r>
      <w:r w:rsidR="002B034F">
        <w:rPr>
          <w:rFonts w:ascii="Comic Sans MS" w:hAnsi="Comic Sans MS" w:cstheme="minorHAnsi"/>
          <w:b/>
          <w:bCs/>
          <w:color w:val="000000"/>
          <w:sz w:val="28"/>
          <w:szCs w:val="28"/>
        </w:rPr>
        <w:t xml:space="preserve"> - versie 2</w:t>
      </w:r>
    </w:p>
    <w:p w14:paraId="03F3327A" w14:textId="77777777" w:rsidR="00CB69D7" w:rsidRPr="00CB69D7" w:rsidRDefault="00CB69D7" w:rsidP="00774CB0">
      <w:pPr>
        <w:spacing w:after="0" w:line="240" w:lineRule="auto"/>
        <w:jc w:val="center"/>
        <w:rPr>
          <w:rFonts w:ascii="Comic Sans MS" w:hAnsi="Comic Sans MS" w:cstheme="minorHAnsi"/>
          <w:b/>
          <w:bCs/>
          <w:color w:val="000000"/>
          <w:sz w:val="18"/>
          <w:szCs w:val="18"/>
        </w:rPr>
      </w:pPr>
    </w:p>
    <w:p w14:paraId="381D8270" w14:textId="77777777" w:rsidR="00774CB0" w:rsidRPr="00FB7556" w:rsidRDefault="00774CB0" w:rsidP="00CB69D7">
      <w:pPr>
        <w:spacing w:after="0" w:line="240" w:lineRule="auto"/>
        <w:ind w:left="-142" w:right="-142"/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FB7556">
        <w:rPr>
          <w:rFonts w:ascii="Comic Sans MS" w:hAnsi="Comic Sans MS"/>
          <w:b/>
          <w:sz w:val="19"/>
          <w:szCs w:val="19"/>
          <w:u w:val="single"/>
        </w:rPr>
        <w:t>Sint-</w:t>
      </w:r>
      <w:proofErr w:type="spellStart"/>
      <w:r w:rsidRPr="00FB7556">
        <w:rPr>
          <w:rFonts w:ascii="Comic Sans MS" w:hAnsi="Comic Sans MS"/>
          <w:b/>
          <w:sz w:val="19"/>
          <w:szCs w:val="19"/>
          <w:u w:val="single"/>
        </w:rPr>
        <w:t>Goriks</w:t>
      </w:r>
      <w:proofErr w:type="spellEnd"/>
      <w:r w:rsidRPr="00FB7556">
        <w:rPr>
          <w:rFonts w:ascii="Comic Sans MS" w:hAnsi="Comic Sans MS"/>
          <w:b/>
          <w:sz w:val="19"/>
          <w:szCs w:val="19"/>
          <w:u w:val="single"/>
        </w:rPr>
        <w:t>-Oudenhove</w:t>
      </w:r>
    </w:p>
    <w:p w14:paraId="503F8903" w14:textId="43A07B5A" w:rsidR="00774CB0" w:rsidRDefault="00774CB0" w:rsidP="00CB69D7">
      <w:pPr>
        <w:spacing w:after="0" w:line="240" w:lineRule="auto"/>
        <w:ind w:left="-142" w:right="-142"/>
        <w:jc w:val="both"/>
        <w:rPr>
          <w:rFonts w:ascii="Comic Sans MS" w:hAnsi="Comic Sans MS"/>
          <w:sz w:val="19"/>
          <w:szCs w:val="19"/>
        </w:rPr>
      </w:pPr>
      <w:r w:rsidRPr="00CB69D7">
        <w:rPr>
          <w:rFonts w:ascii="Comic Sans MS" w:hAnsi="Comic Sans MS"/>
          <w:sz w:val="19"/>
          <w:szCs w:val="19"/>
        </w:rPr>
        <w:t>Rustig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dorpje</w:t>
      </w:r>
      <w:r w:rsidR="001853D9">
        <w:rPr>
          <w:rFonts w:ascii="Comic Sans MS" w:hAnsi="Comic Sans MS"/>
          <w:sz w:val="19"/>
          <w:szCs w:val="19"/>
        </w:rPr>
        <w:t xml:space="preserve">  </w:t>
      </w:r>
      <w:r w:rsidRPr="00CB69D7">
        <w:rPr>
          <w:rFonts w:ascii="Comic Sans MS" w:hAnsi="Comic Sans MS"/>
          <w:sz w:val="19"/>
          <w:szCs w:val="19"/>
        </w:rPr>
        <w:t>in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de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Zwalmstreek</w:t>
      </w:r>
      <w:r w:rsidR="00B165B2" w:rsidRPr="00CB69D7">
        <w:rPr>
          <w:rFonts w:ascii="Comic Sans MS" w:hAnsi="Comic Sans MS"/>
          <w:sz w:val="19"/>
          <w:szCs w:val="19"/>
        </w:rPr>
        <w:t>.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De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oudste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schriftelijke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vorm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van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deze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nederzettingsnaam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dateert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uit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de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12</w:t>
      </w:r>
      <w:r w:rsidRPr="00CB69D7">
        <w:rPr>
          <w:rFonts w:ascii="Comic Sans MS" w:hAnsi="Comic Sans MS"/>
          <w:sz w:val="19"/>
          <w:szCs w:val="19"/>
          <w:vertAlign w:val="superscript"/>
        </w:rPr>
        <w:t>e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eeuw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en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was</w:t>
      </w:r>
      <w:r w:rsidR="001853D9">
        <w:rPr>
          <w:rFonts w:ascii="Comic Sans MS" w:hAnsi="Comic Sans MS"/>
          <w:sz w:val="19"/>
          <w:szCs w:val="19"/>
        </w:rPr>
        <w:t xml:space="preserve"> </w:t>
      </w:r>
      <w:proofErr w:type="spellStart"/>
      <w:r w:rsidRPr="00CB69D7">
        <w:rPr>
          <w:rFonts w:ascii="Comic Sans MS" w:hAnsi="Comic Sans MS" w:cs="Arial"/>
          <w:i/>
          <w:iCs/>
          <w:color w:val="252525"/>
          <w:sz w:val="19"/>
          <w:szCs w:val="19"/>
          <w:shd w:val="clear" w:color="auto" w:fill="FFFFFF"/>
        </w:rPr>
        <w:t>oudenhoua</w:t>
      </w:r>
      <w:proofErr w:type="spellEnd"/>
      <w:r w:rsidR="001853D9">
        <w:rPr>
          <w:rFonts w:ascii="Comic Sans MS" w:hAnsi="Comic Sans MS" w:cs="Arial"/>
          <w:i/>
          <w:iCs/>
          <w:color w:val="252525"/>
          <w:sz w:val="19"/>
          <w:szCs w:val="19"/>
          <w:shd w:val="clear" w:color="auto" w:fill="FFFFFF"/>
        </w:rPr>
        <w:t xml:space="preserve"> </w:t>
      </w:r>
      <w:proofErr w:type="spellStart"/>
      <w:r w:rsidRPr="00CB69D7">
        <w:rPr>
          <w:rFonts w:ascii="Comic Sans MS" w:hAnsi="Comic Sans MS"/>
          <w:sz w:val="19"/>
          <w:szCs w:val="19"/>
        </w:rPr>
        <w:t>sancti</w:t>
      </w:r>
      <w:proofErr w:type="spellEnd"/>
      <w:r w:rsidR="001853D9">
        <w:rPr>
          <w:rFonts w:ascii="Comic Sans MS" w:hAnsi="Comic Sans MS"/>
          <w:sz w:val="19"/>
          <w:szCs w:val="19"/>
        </w:rPr>
        <w:t xml:space="preserve"> </w:t>
      </w:r>
      <w:proofErr w:type="spellStart"/>
      <w:r w:rsidRPr="00CB69D7">
        <w:rPr>
          <w:rFonts w:ascii="Comic Sans MS" w:hAnsi="Comic Sans MS"/>
          <w:sz w:val="19"/>
          <w:szCs w:val="19"/>
        </w:rPr>
        <w:t>gaugerici</w:t>
      </w:r>
      <w:proofErr w:type="spellEnd"/>
      <w:r w:rsidRPr="00CB69D7">
        <w:rPr>
          <w:rFonts w:ascii="Comic Sans MS" w:hAnsi="Comic Sans MS"/>
          <w:sz w:val="19"/>
          <w:szCs w:val="19"/>
        </w:rPr>
        <w:t>.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Sint-</w:t>
      </w:r>
      <w:proofErr w:type="spellStart"/>
      <w:r w:rsidRPr="00CB69D7">
        <w:rPr>
          <w:rFonts w:ascii="Comic Sans MS" w:hAnsi="Comic Sans MS"/>
          <w:sz w:val="19"/>
          <w:szCs w:val="19"/>
        </w:rPr>
        <w:t>Goriks</w:t>
      </w:r>
      <w:proofErr w:type="spellEnd"/>
      <w:r w:rsidRPr="00CB69D7">
        <w:rPr>
          <w:rFonts w:ascii="Comic Sans MS" w:hAnsi="Comic Sans MS"/>
          <w:sz w:val="19"/>
          <w:szCs w:val="19"/>
        </w:rPr>
        <w:t>-Oudenhove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behoorde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tot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de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baronie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van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Zottegem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en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in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de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Sint-</w:t>
      </w:r>
      <w:proofErr w:type="spellStart"/>
      <w:r w:rsidRPr="00CB69D7">
        <w:rPr>
          <w:rFonts w:ascii="Comic Sans MS" w:hAnsi="Comic Sans MS"/>
          <w:sz w:val="19"/>
          <w:szCs w:val="19"/>
        </w:rPr>
        <w:t>Gorikskerk</w:t>
      </w:r>
      <w:proofErr w:type="spellEnd"/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zie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je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nog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romaanse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elementen</w:t>
      </w:r>
      <w:r w:rsidR="004F6D3F" w:rsidRPr="00CB69D7">
        <w:rPr>
          <w:rFonts w:ascii="Comic Sans MS" w:hAnsi="Comic Sans MS"/>
          <w:sz w:val="19"/>
          <w:szCs w:val="19"/>
        </w:rPr>
        <w:t>.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Op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de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derde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zondag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van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mei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vindt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sz w:val="19"/>
          <w:szCs w:val="19"/>
        </w:rPr>
        <w:t>hier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sz w:val="19"/>
          <w:szCs w:val="19"/>
        </w:rPr>
        <w:t>een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sz w:val="19"/>
          <w:szCs w:val="19"/>
        </w:rPr>
        <w:t>ruiterommegang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sz w:val="19"/>
          <w:szCs w:val="19"/>
        </w:rPr>
        <w:t>plaats.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Sint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="00B179F1" w:rsidRPr="00CB69D7">
        <w:rPr>
          <w:rFonts w:ascii="Comic Sans MS" w:hAnsi="Comic Sans MS"/>
          <w:sz w:val="19"/>
          <w:szCs w:val="19"/>
        </w:rPr>
        <w:t>-</w:t>
      </w:r>
      <w:proofErr w:type="spellStart"/>
      <w:r w:rsidR="00B66DE5" w:rsidRPr="00CB69D7">
        <w:rPr>
          <w:rFonts w:ascii="Comic Sans MS" w:hAnsi="Comic Sans MS"/>
          <w:sz w:val="19"/>
          <w:szCs w:val="19"/>
        </w:rPr>
        <w:t>G</w:t>
      </w:r>
      <w:r w:rsidRPr="00CB69D7">
        <w:rPr>
          <w:rFonts w:ascii="Comic Sans MS" w:hAnsi="Comic Sans MS"/>
          <w:sz w:val="19"/>
          <w:szCs w:val="19"/>
        </w:rPr>
        <w:t>orik</w:t>
      </w:r>
      <w:proofErr w:type="spellEnd"/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komt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van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de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H.</w:t>
      </w:r>
      <w:r w:rsidR="001853D9">
        <w:rPr>
          <w:rFonts w:ascii="Comic Sans MS" w:hAnsi="Comic Sans MS"/>
          <w:sz w:val="19"/>
          <w:szCs w:val="19"/>
        </w:rPr>
        <w:t xml:space="preserve"> </w:t>
      </w:r>
      <w:proofErr w:type="spellStart"/>
      <w:r w:rsidRPr="00CB69D7">
        <w:rPr>
          <w:rFonts w:ascii="Comic Sans MS" w:hAnsi="Comic Sans MS"/>
          <w:sz w:val="19"/>
          <w:szCs w:val="19"/>
        </w:rPr>
        <w:t>G</w:t>
      </w:r>
      <w:r w:rsidR="00B66DE5" w:rsidRPr="00CB69D7">
        <w:rPr>
          <w:rFonts w:ascii="Comic Sans MS" w:hAnsi="Comic Sans MS"/>
          <w:sz w:val="19"/>
          <w:szCs w:val="19"/>
        </w:rPr>
        <w:t>a</w:t>
      </w:r>
      <w:r w:rsidRPr="00CB69D7">
        <w:rPr>
          <w:rFonts w:ascii="Comic Sans MS" w:hAnsi="Comic Sans MS"/>
          <w:sz w:val="19"/>
          <w:szCs w:val="19"/>
        </w:rPr>
        <w:t>ugericus</w:t>
      </w:r>
      <w:proofErr w:type="spellEnd"/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en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zijn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feestdag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is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11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Pr="00CB69D7">
        <w:rPr>
          <w:rFonts w:ascii="Comic Sans MS" w:hAnsi="Comic Sans MS"/>
          <w:sz w:val="19"/>
          <w:szCs w:val="19"/>
        </w:rPr>
        <w:t>augustus</w:t>
      </w:r>
      <w:r w:rsidR="00B66DE5" w:rsidRPr="00CB69D7">
        <w:rPr>
          <w:rFonts w:ascii="Comic Sans MS" w:hAnsi="Comic Sans MS"/>
          <w:sz w:val="19"/>
          <w:szCs w:val="19"/>
        </w:rPr>
        <w:t>.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="00B66DE5" w:rsidRPr="00CB69D7">
        <w:rPr>
          <w:rFonts w:ascii="Comic Sans MS" w:hAnsi="Comic Sans MS"/>
          <w:sz w:val="19"/>
          <w:szCs w:val="19"/>
        </w:rPr>
        <w:t>Hij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="00B66DE5" w:rsidRPr="00CB69D7">
        <w:rPr>
          <w:rFonts w:ascii="Comic Sans MS" w:hAnsi="Comic Sans MS"/>
          <w:sz w:val="19"/>
          <w:szCs w:val="19"/>
        </w:rPr>
        <w:t>wordt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="00B66DE5" w:rsidRPr="00CB69D7">
        <w:rPr>
          <w:rFonts w:ascii="Comic Sans MS" w:hAnsi="Comic Sans MS"/>
          <w:sz w:val="19"/>
          <w:szCs w:val="19"/>
        </w:rPr>
        <w:t>dikwijls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="00B66DE5" w:rsidRPr="00CB69D7">
        <w:rPr>
          <w:rFonts w:ascii="Comic Sans MS" w:hAnsi="Comic Sans MS"/>
          <w:sz w:val="19"/>
          <w:szCs w:val="19"/>
        </w:rPr>
        <w:t>afgebeeld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="00B66DE5" w:rsidRPr="00CB69D7">
        <w:rPr>
          <w:rFonts w:ascii="Comic Sans MS" w:hAnsi="Comic Sans MS"/>
          <w:sz w:val="19"/>
          <w:szCs w:val="19"/>
        </w:rPr>
        <w:t>met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="00B66DE5" w:rsidRPr="00CB69D7">
        <w:rPr>
          <w:rFonts w:ascii="Comic Sans MS" w:hAnsi="Comic Sans MS"/>
          <w:sz w:val="19"/>
          <w:szCs w:val="19"/>
        </w:rPr>
        <w:t>een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="00B66DE5" w:rsidRPr="00CB69D7">
        <w:rPr>
          <w:rFonts w:ascii="Comic Sans MS" w:hAnsi="Comic Sans MS"/>
          <w:sz w:val="19"/>
          <w:szCs w:val="19"/>
        </w:rPr>
        <w:t>draak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="00B66DE5" w:rsidRPr="00CB69D7">
        <w:rPr>
          <w:rFonts w:ascii="Comic Sans MS" w:hAnsi="Comic Sans MS"/>
          <w:sz w:val="19"/>
          <w:szCs w:val="19"/>
        </w:rPr>
        <w:t>onder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="00B66DE5" w:rsidRPr="00CB69D7">
        <w:rPr>
          <w:rFonts w:ascii="Comic Sans MS" w:hAnsi="Comic Sans MS"/>
          <w:sz w:val="19"/>
          <w:szCs w:val="19"/>
        </w:rPr>
        <w:t>zijn</w:t>
      </w:r>
      <w:r w:rsidR="001853D9">
        <w:rPr>
          <w:rFonts w:ascii="Comic Sans MS" w:hAnsi="Comic Sans MS"/>
          <w:sz w:val="19"/>
          <w:szCs w:val="19"/>
        </w:rPr>
        <w:t xml:space="preserve"> </w:t>
      </w:r>
      <w:r w:rsidR="00B66DE5" w:rsidRPr="00CB69D7">
        <w:rPr>
          <w:rFonts w:ascii="Comic Sans MS" w:hAnsi="Comic Sans MS"/>
          <w:sz w:val="19"/>
          <w:szCs w:val="19"/>
        </w:rPr>
        <w:t>voeten.</w:t>
      </w:r>
    </w:p>
    <w:p w14:paraId="5CB9A63F" w14:textId="77777777" w:rsidR="006C5378" w:rsidRPr="002B034F" w:rsidRDefault="006C5378" w:rsidP="00CB69D7">
      <w:pPr>
        <w:spacing w:after="0" w:line="240" w:lineRule="auto"/>
        <w:ind w:left="-142" w:right="-142"/>
        <w:jc w:val="both"/>
        <w:rPr>
          <w:rFonts w:ascii="Comic Sans MS" w:hAnsi="Comic Sans MS"/>
          <w:sz w:val="16"/>
          <w:szCs w:val="16"/>
        </w:rPr>
      </w:pPr>
    </w:p>
    <w:p w14:paraId="0B5A11DC" w14:textId="77777777" w:rsidR="00B66DE5" w:rsidRPr="00FB7556" w:rsidRDefault="00B66DE5" w:rsidP="00CB69D7">
      <w:pPr>
        <w:spacing w:after="0" w:line="240" w:lineRule="auto"/>
        <w:ind w:left="-142" w:right="-142"/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FB7556">
        <w:rPr>
          <w:rFonts w:ascii="Comic Sans MS" w:hAnsi="Comic Sans MS"/>
          <w:b/>
          <w:sz w:val="19"/>
          <w:szCs w:val="19"/>
          <w:u w:val="single"/>
        </w:rPr>
        <w:t>Sint-Maria-Oudenhove</w:t>
      </w:r>
    </w:p>
    <w:p w14:paraId="5759E9BF" w14:textId="7F6B97B0" w:rsidR="00B66DE5" w:rsidRDefault="00B66DE5" w:rsidP="00CB69D7">
      <w:pPr>
        <w:spacing w:after="0" w:line="240" w:lineRule="auto"/>
        <w:ind w:left="-142" w:right="-142"/>
        <w:jc w:val="both"/>
        <w:rPr>
          <w:rFonts w:ascii="Comic Sans MS" w:hAnsi="Comic Sans MS"/>
          <w:bCs/>
          <w:sz w:val="19"/>
          <w:szCs w:val="19"/>
        </w:rPr>
      </w:pPr>
      <w:r w:rsidRPr="00CB69D7">
        <w:rPr>
          <w:rFonts w:ascii="Comic Sans MS" w:hAnsi="Comic Sans MS"/>
          <w:bCs/>
          <w:sz w:val="19"/>
          <w:szCs w:val="19"/>
        </w:rPr>
        <w:t>Uit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1428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dateren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vermeldingen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van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het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dorp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als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’</w:t>
      </w:r>
      <w:proofErr w:type="spellStart"/>
      <w:r w:rsidRPr="00CB69D7">
        <w:rPr>
          <w:rFonts w:ascii="Comic Sans MS" w:hAnsi="Comic Sans MS"/>
          <w:bCs/>
          <w:sz w:val="19"/>
          <w:szCs w:val="19"/>
        </w:rPr>
        <w:t>Sente</w:t>
      </w:r>
      <w:proofErr w:type="spellEnd"/>
      <w:r w:rsidRPr="00CB69D7">
        <w:rPr>
          <w:rFonts w:ascii="Comic Sans MS" w:hAnsi="Comic Sans MS"/>
          <w:bCs/>
          <w:sz w:val="19"/>
          <w:szCs w:val="19"/>
        </w:rPr>
        <w:t>-Marien-Oudenhove’.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In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volksmond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wordt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nog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regelmatig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gesproken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van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"</w:t>
      </w:r>
      <w:proofErr w:type="spellStart"/>
      <w:r w:rsidRPr="00CB69D7">
        <w:rPr>
          <w:rFonts w:ascii="Comic Sans MS" w:hAnsi="Comic Sans MS"/>
          <w:bCs/>
          <w:sz w:val="19"/>
          <w:szCs w:val="19"/>
        </w:rPr>
        <w:t>Aunove</w:t>
      </w:r>
      <w:proofErr w:type="spellEnd"/>
      <w:r w:rsidRPr="00CB69D7">
        <w:rPr>
          <w:rFonts w:ascii="Comic Sans MS" w:hAnsi="Comic Sans MS"/>
          <w:bCs/>
          <w:sz w:val="19"/>
          <w:szCs w:val="19"/>
        </w:rPr>
        <w:t>".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naam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heeft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eenzelfde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oorsprong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als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hyperlink r:id="rId9" w:tooltip="Sint-Goriks-Oudenhove" w:history="1">
        <w:r w:rsidRPr="00CB69D7">
          <w:rPr>
            <w:rFonts w:ascii="Comic Sans MS" w:hAnsi="Comic Sans MS"/>
            <w:bCs/>
            <w:sz w:val="19"/>
            <w:szCs w:val="19"/>
          </w:rPr>
          <w:t>Sint-</w:t>
        </w:r>
        <w:proofErr w:type="spellStart"/>
        <w:r w:rsidRPr="00CB69D7">
          <w:rPr>
            <w:rFonts w:ascii="Comic Sans MS" w:hAnsi="Comic Sans MS"/>
            <w:bCs/>
            <w:sz w:val="19"/>
            <w:szCs w:val="19"/>
          </w:rPr>
          <w:t>Goriks</w:t>
        </w:r>
        <w:proofErr w:type="spellEnd"/>
        <w:r w:rsidRPr="00CB69D7">
          <w:rPr>
            <w:rFonts w:ascii="Comic Sans MS" w:hAnsi="Comic Sans MS"/>
            <w:bCs/>
            <w:sz w:val="19"/>
            <w:szCs w:val="19"/>
          </w:rPr>
          <w:t>-Oudenhove</w:t>
        </w:r>
      </w:hyperlink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zou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liggen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bij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het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ontstaan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van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een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gemeenschap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rond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een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hof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dat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er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altijd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(van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ouds)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heeft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gestaan.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Oudenhove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kan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geïnterpreteerd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worden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als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"het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oude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hof".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In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middeleeuwen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behoorde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het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gebied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tot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het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hyperlink r:id="rId10" w:tooltip="Land van Aalst" w:history="1">
        <w:r w:rsidRPr="00CB69D7">
          <w:rPr>
            <w:rFonts w:ascii="Comic Sans MS" w:hAnsi="Comic Sans MS"/>
            <w:bCs/>
            <w:sz w:val="19"/>
            <w:szCs w:val="19"/>
          </w:rPr>
          <w:t>land</w:t>
        </w:r>
        <w:r w:rsidR="001853D9">
          <w:rPr>
            <w:rFonts w:ascii="Comic Sans MS" w:hAnsi="Comic Sans MS"/>
            <w:bCs/>
            <w:sz w:val="19"/>
            <w:szCs w:val="19"/>
          </w:rPr>
          <w:t xml:space="preserve"> </w:t>
        </w:r>
        <w:r w:rsidRPr="00CB69D7">
          <w:rPr>
            <w:rFonts w:ascii="Comic Sans MS" w:hAnsi="Comic Sans MS"/>
            <w:bCs/>
            <w:sz w:val="19"/>
            <w:szCs w:val="19"/>
          </w:rPr>
          <w:t>van</w:t>
        </w:r>
        <w:r w:rsidR="001853D9">
          <w:rPr>
            <w:rFonts w:ascii="Comic Sans MS" w:hAnsi="Comic Sans MS"/>
            <w:bCs/>
            <w:sz w:val="19"/>
            <w:szCs w:val="19"/>
          </w:rPr>
          <w:t xml:space="preserve"> </w:t>
        </w:r>
        <w:r w:rsidRPr="00CB69D7">
          <w:rPr>
            <w:rFonts w:ascii="Comic Sans MS" w:hAnsi="Comic Sans MS"/>
            <w:bCs/>
            <w:sz w:val="19"/>
            <w:szCs w:val="19"/>
          </w:rPr>
          <w:t>Aalst</w:t>
        </w:r>
      </w:hyperlink>
      <w:r w:rsidRPr="00CB69D7">
        <w:rPr>
          <w:rFonts w:ascii="Comic Sans MS" w:hAnsi="Comic Sans MS"/>
          <w:bCs/>
          <w:sz w:val="19"/>
          <w:szCs w:val="19"/>
        </w:rPr>
        <w:t>,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in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leen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gehouden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door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heren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van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Zottegem.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Een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aantal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gronden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was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in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bezit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van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Sint-</w:t>
      </w:r>
      <w:proofErr w:type="spellStart"/>
      <w:r w:rsidRPr="00CB69D7">
        <w:rPr>
          <w:rFonts w:ascii="Comic Sans MS" w:hAnsi="Comic Sans MS"/>
          <w:bCs/>
          <w:sz w:val="19"/>
          <w:szCs w:val="19"/>
        </w:rPr>
        <w:t>Adriaansabdij</w:t>
      </w:r>
      <w:proofErr w:type="spellEnd"/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van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Geraardsbergen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hyperlink r:id="rId11" w:tooltip="Kartuizers" w:history="1">
        <w:r w:rsidRPr="00CB69D7">
          <w:rPr>
            <w:rFonts w:ascii="Comic Sans MS" w:hAnsi="Comic Sans MS"/>
            <w:bCs/>
            <w:sz w:val="19"/>
            <w:szCs w:val="19"/>
          </w:rPr>
          <w:t>Kartuizers</w:t>
        </w:r>
      </w:hyperlink>
      <w:r w:rsidRPr="00CB69D7">
        <w:rPr>
          <w:rFonts w:ascii="Comic Sans MS" w:hAnsi="Comic Sans MS"/>
          <w:bCs/>
          <w:sz w:val="19"/>
          <w:szCs w:val="19"/>
        </w:rPr>
        <w:t>.</w:t>
      </w:r>
    </w:p>
    <w:p w14:paraId="0661EE48" w14:textId="77777777" w:rsidR="00FB7556" w:rsidRPr="002B034F" w:rsidRDefault="00FB7556" w:rsidP="00CB69D7">
      <w:pPr>
        <w:spacing w:after="0" w:line="240" w:lineRule="auto"/>
        <w:ind w:left="-142" w:right="-142"/>
        <w:jc w:val="both"/>
        <w:rPr>
          <w:rFonts w:ascii="Comic Sans MS" w:hAnsi="Comic Sans MS"/>
          <w:sz w:val="16"/>
          <w:szCs w:val="16"/>
        </w:rPr>
      </w:pPr>
    </w:p>
    <w:p w14:paraId="6F5A617F" w14:textId="73E0D25C" w:rsidR="00B66DE5" w:rsidRPr="00FB7556" w:rsidRDefault="00B66DE5" w:rsidP="00CB69D7">
      <w:pPr>
        <w:spacing w:after="0" w:line="240" w:lineRule="auto"/>
        <w:ind w:left="-142" w:right="-142"/>
        <w:jc w:val="both"/>
        <w:rPr>
          <w:rFonts w:ascii="Comic Sans MS" w:hAnsi="Comic Sans MS"/>
          <w:sz w:val="19"/>
          <w:szCs w:val="19"/>
        </w:rPr>
      </w:pPr>
      <w:r w:rsidRPr="00FB7556">
        <w:rPr>
          <w:rFonts w:ascii="Comic Sans MS" w:hAnsi="Comic Sans MS"/>
          <w:b/>
          <w:sz w:val="19"/>
          <w:szCs w:val="19"/>
          <w:u w:val="single"/>
        </w:rPr>
        <w:t>Middenloop</w:t>
      </w:r>
      <w:r w:rsidR="001853D9">
        <w:rPr>
          <w:rFonts w:ascii="Comic Sans MS" w:hAnsi="Comic Sans MS"/>
          <w:b/>
          <w:sz w:val="19"/>
          <w:szCs w:val="19"/>
          <w:u w:val="single"/>
        </w:rPr>
        <w:t xml:space="preserve"> </w:t>
      </w:r>
      <w:r w:rsidRPr="00FB7556">
        <w:rPr>
          <w:rFonts w:ascii="Comic Sans MS" w:hAnsi="Comic Sans MS"/>
          <w:b/>
          <w:sz w:val="19"/>
          <w:szCs w:val="19"/>
          <w:u w:val="single"/>
        </w:rPr>
        <w:t>Zwalm</w:t>
      </w:r>
    </w:p>
    <w:p w14:paraId="795B4449" w14:textId="677BE210" w:rsidR="00B66DE5" w:rsidRPr="00CB69D7" w:rsidRDefault="00B66DE5" w:rsidP="00CB69D7">
      <w:pPr>
        <w:spacing w:after="0" w:line="240" w:lineRule="auto"/>
        <w:ind w:left="-142" w:right="-142"/>
        <w:jc w:val="both"/>
        <w:rPr>
          <w:rFonts w:ascii="Comic Sans MS" w:hAnsi="Comic Sans MS"/>
          <w:bCs/>
          <w:sz w:val="19"/>
          <w:szCs w:val="19"/>
        </w:rPr>
      </w:pPr>
      <w:r w:rsidRPr="00CB69D7">
        <w:rPr>
          <w:rFonts w:ascii="Comic Sans MS" w:hAnsi="Comic Sans MS"/>
          <w:bCs/>
          <w:sz w:val="19"/>
          <w:szCs w:val="19"/>
        </w:rPr>
        <w:t>is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een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natuurreservaat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in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hyperlink r:id="rId12" w:tooltip="Zwalmvallei" w:history="1">
        <w:r w:rsidRPr="00CB69D7">
          <w:rPr>
            <w:rFonts w:ascii="Comic Sans MS" w:hAnsi="Comic Sans MS"/>
            <w:bCs/>
            <w:sz w:val="19"/>
            <w:szCs w:val="19"/>
          </w:rPr>
          <w:t>Zwalmvallei</w:t>
        </w:r>
      </w:hyperlink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langs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hyperlink r:id="rId13" w:tooltip="Zwalm (rivier)" w:history="1">
        <w:r w:rsidRPr="00CB69D7">
          <w:rPr>
            <w:rFonts w:ascii="Comic Sans MS" w:hAnsi="Comic Sans MS"/>
            <w:bCs/>
            <w:sz w:val="19"/>
            <w:szCs w:val="19"/>
          </w:rPr>
          <w:t>Zwalm</w:t>
        </w:r>
      </w:hyperlink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in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hyperlink r:id="rId14" w:tooltip="Vlaamse Ardennen" w:history="1">
        <w:r w:rsidRPr="00CB69D7">
          <w:rPr>
            <w:rFonts w:ascii="Comic Sans MS" w:hAnsi="Comic Sans MS"/>
            <w:bCs/>
            <w:sz w:val="19"/>
            <w:szCs w:val="19"/>
          </w:rPr>
          <w:t>Vlaamse</w:t>
        </w:r>
        <w:r w:rsidR="001853D9">
          <w:rPr>
            <w:rFonts w:ascii="Comic Sans MS" w:hAnsi="Comic Sans MS"/>
            <w:bCs/>
            <w:sz w:val="19"/>
            <w:szCs w:val="19"/>
          </w:rPr>
          <w:t xml:space="preserve"> </w:t>
        </w:r>
        <w:r w:rsidRPr="00CB69D7">
          <w:rPr>
            <w:rFonts w:ascii="Comic Sans MS" w:hAnsi="Comic Sans MS"/>
            <w:bCs/>
            <w:sz w:val="19"/>
            <w:szCs w:val="19"/>
          </w:rPr>
          <w:t>Ardennen</w:t>
        </w:r>
      </w:hyperlink>
      <w:r w:rsidRPr="00CB69D7">
        <w:rPr>
          <w:rFonts w:ascii="Comic Sans MS" w:hAnsi="Comic Sans MS"/>
          <w:bCs/>
          <w:sz w:val="19"/>
          <w:szCs w:val="19"/>
        </w:rPr>
        <w:t>.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Het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reservaat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bestaat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uit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verschillende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deelgebieden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(Boterhoek,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Bruggenhoek,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proofErr w:type="spellStart"/>
      <w:r w:rsidRPr="00CB69D7">
        <w:rPr>
          <w:rFonts w:ascii="Comic Sans MS" w:hAnsi="Comic Sans MS"/>
          <w:bCs/>
          <w:sz w:val="19"/>
          <w:szCs w:val="19"/>
        </w:rPr>
        <w:t>Bruul</w:t>
      </w:r>
      <w:proofErr w:type="spellEnd"/>
      <w:r w:rsidRPr="00CB69D7">
        <w:rPr>
          <w:rFonts w:ascii="Comic Sans MS" w:hAnsi="Comic Sans MS"/>
          <w:bCs/>
          <w:sz w:val="19"/>
          <w:szCs w:val="19"/>
        </w:rPr>
        <w:t>,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Jan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Lichte,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Jansveld,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Moriaan,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Rozenhoek,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Vossenhol</w:t>
      </w:r>
      <w:r w:rsidR="00136E2A" w:rsidRPr="00CB69D7">
        <w:rPr>
          <w:rFonts w:ascii="Comic Sans MS" w:hAnsi="Comic Sans MS"/>
          <w:bCs/>
          <w:sz w:val="19"/>
          <w:szCs w:val="19"/>
        </w:rPr>
        <w:t>,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875158" w:rsidRPr="00CB69D7">
        <w:rPr>
          <w:rFonts w:ascii="Comic Sans MS" w:hAnsi="Comic Sans MS"/>
          <w:bCs/>
          <w:sz w:val="19"/>
          <w:szCs w:val="19"/>
        </w:rPr>
        <w:t>K</w:t>
      </w:r>
      <w:r w:rsidR="00136E2A" w:rsidRPr="00CB69D7">
        <w:rPr>
          <w:rFonts w:ascii="Comic Sans MS" w:hAnsi="Comic Sans MS"/>
          <w:bCs/>
          <w:sz w:val="19"/>
          <w:szCs w:val="19"/>
        </w:rPr>
        <w:t>loosterbos</w:t>
      </w:r>
      <w:r w:rsidRPr="00CB69D7">
        <w:rPr>
          <w:rFonts w:ascii="Comic Sans MS" w:hAnsi="Comic Sans MS"/>
          <w:bCs/>
          <w:sz w:val="19"/>
          <w:szCs w:val="19"/>
        </w:rPr>
        <w:t>).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Het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natuurgebied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beslaat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een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totale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oppervlakte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van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ongeveer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90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ha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wordt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beheerd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door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hyperlink r:id="rId15" w:tooltip="Natuurpunt" w:history="1">
        <w:r w:rsidRPr="00CB69D7">
          <w:rPr>
            <w:rFonts w:ascii="Comic Sans MS" w:hAnsi="Comic Sans MS"/>
            <w:bCs/>
            <w:sz w:val="19"/>
            <w:szCs w:val="19"/>
          </w:rPr>
          <w:t>Natuurpunt</w:t>
        </w:r>
      </w:hyperlink>
      <w:r w:rsidRPr="00CB69D7">
        <w:rPr>
          <w:rFonts w:ascii="Comic Sans MS" w:hAnsi="Comic Sans MS"/>
          <w:bCs/>
          <w:sz w:val="19"/>
          <w:szCs w:val="19"/>
        </w:rPr>
        <w:t>.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Het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reservaat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is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erkend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als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Europees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hyperlink r:id="rId16" w:tooltip="Natura 2000" w:history="1">
        <w:r w:rsidRPr="00CB69D7">
          <w:rPr>
            <w:rFonts w:ascii="Comic Sans MS" w:hAnsi="Comic Sans MS"/>
            <w:bCs/>
            <w:sz w:val="19"/>
            <w:szCs w:val="19"/>
          </w:rPr>
          <w:t>Natura</w:t>
        </w:r>
        <w:r w:rsidR="001853D9">
          <w:rPr>
            <w:rFonts w:ascii="Comic Sans MS" w:hAnsi="Comic Sans MS"/>
            <w:bCs/>
            <w:sz w:val="19"/>
            <w:szCs w:val="19"/>
          </w:rPr>
          <w:t xml:space="preserve"> </w:t>
        </w:r>
        <w:r w:rsidRPr="00CB69D7">
          <w:rPr>
            <w:rFonts w:ascii="Comic Sans MS" w:hAnsi="Comic Sans MS"/>
            <w:bCs/>
            <w:sz w:val="19"/>
            <w:szCs w:val="19"/>
          </w:rPr>
          <w:t>2000</w:t>
        </w:r>
      </w:hyperlink>
      <w:r w:rsidRPr="00CB69D7">
        <w:rPr>
          <w:rFonts w:ascii="Comic Sans MS" w:hAnsi="Comic Sans MS"/>
          <w:bCs/>
          <w:sz w:val="19"/>
          <w:szCs w:val="19"/>
        </w:rPr>
        <w:t>-gebied</w:t>
      </w:r>
      <w:r w:rsidR="00BC5964" w:rsidRPr="00CB69D7">
        <w:rPr>
          <w:rFonts w:ascii="Comic Sans MS" w:hAnsi="Comic Sans MS"/>
          <w:bCs/>
          <w:sz w:val="19"/>
          <w:szCs w:val="19"/>
        </w:rPr>
        <w:t>.</w:t>
      </w:r>
    </w:p>
    <w:p w14:paraId="3D57AE2A" w14:textId="6F497BE4" w:rsidR="00BC5964" w:rsidRPr="00CB69D7" w:rsidRDefault="00B165B2" w:rsidP="00CB69D7">
      <w:pPr>
        <w:spacing w:after="0" w:line="240" w:lineRule="auto"/>
        <w:ind w:left="-142" w:right="-142"/>
        <w:jc w:val="both"/>
        <w:rPr>
          <w:rFonts w:ascii="Comic Sans MS" w:hAnsi="Comic Sans MS"/>
          <w:bCs/>
          <w:sz w:val="19"/>
          <w:szCs w:val="19"/>
        </w:rPr>
      </w:pPr>
      <w:r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middenloop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wordt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gekenmerkt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door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een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asymmetrisch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dal.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Dit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asymmetrische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dal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is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vermoedelijk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ontstaan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door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langdurige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verschillen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in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sneeuwbedekking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proofErr w:type="spellStart"/>
      <w:r w:rsidRPr="00CB69D7">
        <w:rPr>
          <w:rFonts w:ascii="Comic Sans MS" w:hAnsi="Comic Sans MS"/>
          <w:bCs/>
          <w:sz w:val="19"/>
          <w:szCs w:val="19"/>
        </w:rPr>
        <w:t>afsmeltingsduur</w:t>
      </w:r>
      <w:proofErr w:type="spellEnd"/>
      <w:r w:rsidRPr="00CB69D7">
        <w:rPr>
          <w:rFonts w:ascii="Comic Sans MS" w:hAnsi="Comic Sans MS"/>
          <w:bCs/>
          <w:sz w:val="19"/>
          <w:szCs w:val="19"/>
        </w:rPr>
        <w:t>.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Het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landschap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van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vallei,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die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regelmatig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overstroomt,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bestaat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uit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een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groen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lappendeken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van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beekdalbossen,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graslanden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moerassige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gedeelten.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875158" w:rsidRPr="00CB69D7">
        <w:rPr>
          <w:rFonts w:ascii="Comic Sans MS" w:hAnsi="Comic Sans MS"/>
          <w:bCs/>
          <w:sz w:val="19"/>
          <w:szCs w:val="19"/>
        </w:rPr>
        <w:t>Wij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875158" w:rsidRPr="00CB69D7">
        <w:rPr>
          <w:rFonts w:ascii="Comic Sans MS" w:hAnsi="Comic Sans MS"/>
          <w:bCs/>
          <w:sz w:val="19"/>
          <w:szCs w:val="19"/>
        </w:rPr>
        <w:t>doen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o.a.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in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voormiddag</w:t>
      </w:r>
      <w:r w:rsidR="001853D9">
        <w:rPr>
          <w:rFonts w:ascii="Comic Sans MS" w:hAnsi="Comic Sans MS"/>
          <w:bCs/>
          <w:sz w:val="19"/>
          <w:szCs w:val="19"/>
        </w:rPr>
        <w:t xml:space="preserve">  </w:t>
      </w:r>
      <w:r w:rsidR="00F245C4"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F245C4" w:rsidRPr="00CB69D7">
        <w:rPr>
          <w:rFonts w:ascii="Comic Sans MS" w:hAnsi="Comic Sans MS"/>
          <w:bCs/>
          <w:sz w:val="19"/>
          <w:szCs w:val="19"/>
        </w:rPr>
        <w:t>Zegelaarbeekvallei.</w:t>
      </w:r>
    </w:p>
    <w:p w14:paraId="0A3E8982" w14:textId="42AE82AC" w:rsidR="00352C28" w:rsidRDefault="00FB7AA7" w:rsidP="00CB69D7">
      <w:pPr>
        <w:spacing w:after="0" w:line="240" w:lineRule="auto"/>
        <w:ind w:left="-142" w:right="-142"/>
        <w:jc w:val="both"/>
        <w:rPr>
          <w:rFonts w:ascii="Comic Sans MS" w:hAnsi="Comic Sans MS"/>
          <w:bCs/>
          <w:sz w:val="19"/>
          <w:szCs w:val="19"/>
        </w:rPr>
      </w:pPr>
      <w:r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Zegelaarbeek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is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een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zijriviertje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van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Zwalm.</w:t>
      </w:r>
      <w:r w:rsidR="001853D9">
        <w:rPr>
          <w:rFonts w:ascii="Comic Sans MS" w:hAnsi="Comic Sans MS"/>
          <w:bCs/>
          <w:sz w:val="19"/>
          <w:szCs w:val="19"/>
        </w:rPr>
        <w:t xml:space="preserve">  </w:t>
      </w:r>
      <w:r w:rsidR="00B165B2"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Zegelaarbeekvallei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is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geen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officieel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natuurpunt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-reservaat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(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dat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is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middenloop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Zwalm</w:t>
      </w:r>
      <w:r w:rsidRPr="00CB69D7">
        <w:rPr>
          <w:rFonts w:ascii="Comic Sans MS" w:hAnsi="Comic Sans MS"/>
          <w:bCs/>
          <w:sz w:val="19"/>
          <w:szCs w:val="19"/>
        </w:rPr>
        <w:t>)</w:t>
      </w:r>
      <w:r w:rsidR="001853D9">
        <w:rPr>
          <w:rFonts w:ascii="Comic Sans MS" w:hAnsi="Comic Sans MS"/>
          <w:bCs/>
          <w:sz w:val="19"/>
          <w:szCs w:val="19"/>
        </w:rPr>
        <w:t xml:space="preserve">  </w:t>
      </w:r>
      <w:r w:rsidR="00BC5964" w:rsidRPr="00CB69D7">
        <w:rPr>
          <w:rFonts w:ascii="Comic Sans MS" w:hAnsi="Comic Sans MS"/>
          <w:bCs/>
          <w:sz w:val="19"/>
          <w:szCs w:val="19"/>
        </w:rPr>
        <w:t>maar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om</w:t>
      </w:r>
      <w:r w:rsidR="00B165B2" w:rsidRPr="00CB69D7">
        <w:rPr>
          <w:rFonts w:ascii="Comic Sans MS" w:hAnsi="Comic Sans MS"/>
          <w:bCs/>
          <w:sz w:val="19"/>
          <w:szCs w:val="19"/>
        </w:rPr>
        <w:t>vat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wel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het</w:t>
      </w:r>
      <w:r w:rsidR="001853D9">
        <w:rPr>
          <w:rFonts w:ascii="Comic Sans MS" w:hAnsi="Comic Sans MS"/>
          <w:bCs/>
          <w:sz w:val="19"/>
          <w:szCs w:val="19"/>
        </w:rPr>
        <w:t xml:space="preserve">  </w:t>
      </w:r>
      <w:r w:rsidR="00B165B2" w:rsidRPr="00CB69D7">
        <w:rPr>
          <w:rFonts w:ascii="Comic Sans MS" w:hAnsi="Comic Sans MS"/>
          <w:bCs/>
          <w:sz w:val="19"/>
          <w:szCs w:val="19"/>
        </w:rPr>
        <w:t>Vossenhol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het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Kloosterbos.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Zegelaarbeek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heeft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zich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ingesneden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in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steile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oostelijke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flank</w:t>
      </w:r>
      <w:r w:rsidR="001853D9">
        <w:rPr>
          <w:rFonts w:ascii="Comic Sans MS" w:hAnsi="Comic Sans MS"/>
          <w:bCs/>
          <w:sz w:val="19"/>
          <w:szCs w:val="19"/>
        </w:rPr>
        <w:t xml:space="preserve">  </w:t>
      </w:r>
      <w:r w:rsidR="00B165B2" w:rsidRPr="00CB69D7">
        <w:rPr>
          <w:rFonts w:ascii="Comic Sans MS" w:hAnsi="Comic Sans MS"/>
          <w:bCs/>
          <w:sz w:val="19"/>
          <w:szCs w:val="19"/>
        </w:rPr>
        <w:t>van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Zwalmvallei.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Hierdoor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is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een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inter</w:t>
      </w:r>
      <w:r w:rsidR="00BC5964" w:rsidRPr="00CB69D7">
        <w:rPr>
          <w:rFonts w:ascii="Comic Sans MS" w:hAnsi="Comic Sans MS"/>
          <w:bCs/>
          <w:sz w:val="19"/>
          <w:szCs w:val="19"/>
        </w:rPr>
        <w:t>e</w:t>
      </w:r>
      <w:r w:rsidR="00B165B2" w:rsidRPr="00CB69D7">
        <w:rPr>
          <w:rFonts w:ascii="Comic Sans MS" w:hAnsi="Comic Sans MS"/>
          <w:bCs/>
          <w:sz w:val="19"/>
          <w:szCs w:val="19"/>
        </w:rPr>
        <w:t>ssant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landschap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ontstaan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meteen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grote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variatie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aan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biotopen</w:t>
      </w:r>
      <w:r w:rsidR="00B05EA7" w:rsidRPr="00CB69D7">
        <w:rPr>
          <w:rFonts w:ascii="Comic Sans MS" w:hAnsi="Comic Sans MS"/>
          <w:bCs/>
          <w:sz w:val="19"/>
          <w:szCs w:val="19"/>
        </w:rPr>
        <w:t>.</w:t>
      </w:r>
      <w:r w:rsidR="002B034F">
        <w:rPr>
          <w:rFonts w:ascii="Comic Sans MS" w:hAnsi="Comic Sans MS"/>
          <w:bCs/>
          <w:sz w:val="19"/>
          <w:szCs w:val="19"/>
        </w:rPr>
        <w:t xml:space="preserve"> </w:t>
      </w:r>
      <w:r w:rsidR="00175D04" w:rsidRPr="00CB69D7">
        <w:rPr>
          <w:rFonts w:ascii="Comic Sans MS" w:hAnsi="Comic Sans MS"/>
          <w:bCs/>
          <w:sz w:val="19"/>
          <w:szCs w:val="19"/>
        </w:rPr>
        <w:t>We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175D04" w:rsidRPr="00CB69D7">
        <w:rPr>
          <w:rFonts w:ascii="Comic Sans MS" w:hAnsi="Comic Sans MS"/>
          <w:bCs/>
          <w:sz w:val="19"/>
          <w:szCs w:val="19"/>
        </w:rPr>
        <w:t>pauzeren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175D04" w:rsidRPr="00CB69D7">
        <w:rPr>
          <w:rFonts w:ascii="Comic Sans MS" w:hAnsi="Comic Sans MS"/>
          <w:bCs/>
          <w:sz w:val="19"/>
          <w:szCs w:val="19"/>
        </w:rPr>
        <w:t>hier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175D04" w:rsidRPr="00CB69D7">
        <w:rPr>
          <w:rFonts w:ascii="Comic Sans MS" w:hAnsi="Comic Sans MS"/>
          <w:bCs/>
          <w:sz w:val="19"/>
          <w:szCs w:val="19"/>
        </w:rPr>
        <w:t>eventjes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bij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“de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boom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van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Jan”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,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een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idyllisch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165B2" w:rsidRPr="00CB69D7">
        <w:rPr>
          <w:rFonts w:ascii="Comic Sans MS" w:hAnsi="Comic Sans MS"/>
          <w:bCs/>
          <w:sz w:val="19"/>
          <w:szCs w:val="19"/>
        </w:rPr>
        <w:t>plekje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in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het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Vossenhol.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Hier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vinden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we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hoofdzakelijk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graslanden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wat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beukenbos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.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proofErr w:type="spellStart"/>
      <w:r w:rsidR="00BC5964" w:rsidRPr="00CB69D7">
        <w:rPr>
          <w:rFonts w:ascii="Comic Sans MS" w:hAnsi="Comic Sans MS"/>
          <w:bCs/>
          <w:sz w:val="19"/>
          <w:szCs w:val="19"/>
        </w:rPr>
        <w:t>noordgerichte</w:t>
      </w:r>
      <w:proofErr w:type="spellEnd"/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flank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van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het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valleitje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wordt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ingenomen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door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het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Kloosterbos.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Het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Vossenhol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het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Kloosterbos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liggen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op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het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grondgebied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van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BC5964" w:rsidRPr="00CB69D7">
        <w:rPr>
          <w:rFonts w:ascii="Comic Sans MS" w:hAnsi="Comic Sans MS"/>
          <w:bCs/>
          <w:sz w:val="19"/>
          <w:szCs w:val="19"/>
        </w:rPr>
        <w:t>Sint-Maria-Oudenhove.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CB69D7" w:rsidRPr="00CB69D7">
        <w:rPr>
          <w:rFonts w:ascii="Comic Sans MS" w:hAnsi="Comic Sans MS"/>
          <w:bCs/>
          <w:sz w:val="19"/>
          <w:szCs w:val="19"/>
        </w:rPr>
        <w:t>In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CB69D7"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CB69D7" w:rsidRPr="00CB69D7">
        <w:rPr>
          <w:rFonts w:ascii="Comic Sans MS" w:hAnsi="Comic Sans MS"/>
          <w:bCs/>
          <w:sz w:val="19"/>
          <w:szCs w:val="19"/>
        </w:rPr>
        <w:t>namiddag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doen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Pr="00CB69D7">
        <w:rPr>
          <w:rFonts w:ascii="Comic Sans MS" w:hAnsi="Comic Sans MS"/>
          <w:bCs/>
          <w:sz w:val="19"/>
          <w:szCs w:val="19"/>
        </w:rPr>
        <w:t>we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F245C4"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F245C4" w:rsidRPr="00CB69D7">
        <w:rPr>
          <w:rFonts w:ascii="Comic Sans MS" w:hAnsi="Comic Sans MS"/>
          <w:bCs/>
          <w:sz w:val="19"/>
          <w:szCs w:val="19"/>
        </w:rPr>
        <w:t>Boterhoek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F245C4" w:rsidRPr="00CB69D7">
        <w:rPr>
          <w:rFonts w:ascii="Comic Sans MS" w:hAnsi="Comic Sans MS"/>
          <w:bCs/>
          <w:sz w:val="19"/>
          <w:szCs w:val="19"/>
        </w:rPr>
        <w:t>aan.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F245C4" w:rsidRPr="00CB69D7">
        <w:rPr>
          <w:rFonts w:ascii="Comic Sans MS" w:hAnsi="Comic Sans MS"/>
          <w:bCs/>
          <w:sz w:val="19"/>
          <w:szCs w:val="19"/>
        </w:rPr>
        <w:t>De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F245C4" w:rsidRPr="00CB69D7">
        <w:rPr>
          <w:rFonts w:ascii="Comic Sans MS" w:hAnsi="Comic Sans MS"/>
          <w:bCs/>
          <w:sz w:val="19"/>
          <w:szCs w:val="19"/>
        </w:rPr>
        <w:t>Boterhoek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F245C4" w:rsidRPr="00CB69D7">
        <w:rPr>
          <w:rFonts w:ascii="Comic Sans MS" w:hAnsi="Comic Sans MS"/>
          <w:bCs/>
          <w:sz w:val="19"/>
          <w:szCs w:val="19"/>
        </w:rPr>
        <w:t>ligt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F245C4" w:rsidRPr="00CB69D7">
        <w:rPr>
          <w:rFonts w:ascii="Comic Sans MS" w:hAnsi="Comic Sans MS"/>
          <w:bCs/>
          <w:sz w:val="19"/>
          <w:szCs w:val="19"/>
        </w:rPr>
        <w:t>op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F245C4" w:rsidRPr="00CB69D7">
        <w:rPr>
          <w:rFonts w:ascii="Comic Sans MS" w:hAnsi="Comic Sans MS"/>
          <w:bCs/>
          <w:sz w:val="19"/>
          <w:szCs w:val="19"/>
        </w:rPr>
        <w:t>het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F245C4" w:rsidRPr="00CB69D7">
        <w:rPr>
          <w:rFonts w:ascii="Comic Sans MS" w:hAnsi="Comic Sans MS"/>
          <w:bCs/>
          <w:sz w:val="19"/>
          <w:szCs w:val="19"/>
        </w:rPr>
        <w:t>grondgebied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F245C4" w:rsidRPr="00CB69D7">
        <w:rPr>
          <w:rFonts w:ascii="Comic Sans MS" w:hAnsi="Comic Sans MS"/>
          <w:bCs/>
          <w:sz w:val="19"/>
          <w:szCs w:val="19"/>
        </w:rPr>
        <w:t>van</w:t>
      </w:r>
      <w:r w:rsidR="001853D9">
        <w:rPr>
          <w:rFonts w:ascii="Comic Sans MS" w:hAnsi="Comic Sans MS"/>
          <w:bCs/>
          <w:sz w:val="19"/>
          <w:szCs w:val="19"/>
        </w:rPr>
        <w:t xml:space="preserve"> </w:t>
      </w:r>
      <w:proofErr w:type="spellStart"/>
      <w:r w:rsidR="00F245C4" w:rsidRPr="00CB69D7">
        <w:rPr>
          <w:rFonts w:ascii="Comic Sans MS" w:hAnsi="Comic Sans MS"/>
          <w:bCs/>
          <w:sz w:val="19"/>
          <w:szCs w:val="19"/>
        </w:rPr>
        <w:t>Michelbeke</w:t>
      </w:r>
      <w:proofErr w:type="spellEnd"/>
      <w:r w:rsidR="001853D9">
        <w:rPr>
          <w:rFonts w:ascii="Comic Sans MS" w:hAnsi="Comic Sans MS"/>
          <w:bCs/>
          <w:sz w:val="19"/>
          <w:szCs w:val="19"/>
        </w:rPr>
        <w:t xml:space="preserve"> </w:t>
      </w:r>
      <w:r w:rsidR="00F245C4" w:rsidRPr="00CB69D7">
        <w:rPr>
          <w:rFonts w:ascii="Comic Sans MS" w:hAnsi="Comic Sans MS"/>
          <w:bCs/>
          <w:sz w:val="19"/>
          <w:szCs w:val="19"/>
        </w:rPr>
        <w:t>(Zwalm).</w:t>
      </w:r>
    </w:p>
    <w:p w14:paraId="4FDCBAB6" w14:textId="77777777" w:rsidR="00FB7556" w:rsidRPr="002B034F" w:rsidRDefault="00FB7556" w:rsidP="00CB69D7">
      <w:pPr>
        <w:spacing w:after="0" w:line="240" w:lineRule="auto"/>
        <w:ind w:left="-142" w:right="-142"/>
        <w:jc w:val="both"/>
        <w:rPr>
          <w:rFonts w:ascii="Comic Sans MS" w:hAnsi="Comic Sans MS"/>
          <w:sz w:val="16"/>
          <w:szCs w:val="16"/>
        </w:rPr>
      </w:pPr>
    </w:p>
    <w:p w14:paraId="732C63CA" w14:textId="77777777" w:rsidR="00352C28" w:rsidRPr="00FB7556" w:rsidRDefault="00352C28" w:rsidP="00FB7556">
      <w:pPr>
        <w:spacing w:after="0" w:line="240" w:lineRule="auto"/>
        <w:ind w:left="-142" w:right="-142"/>
        <w:jc w:val="both"/>
        <w:rPr>
          <w:rFonts w:ascii="Comic Sans MS" w:hAnsi="Comic Sans MS"/>
          <w:b/>
          <w:sz w:val="19"/>
          <w:szCs w:val="19"/>
          <w:u w:val="single"/>
        </w:rPr>
      </w:pPr>
      <w:proofErr w:type="spellStart"/>
      <w:r w:rsidRPr="00FB7556">
        <w:rPr>
          <w:rFonts w:ascii="Comic Sans MS" w:hAnsi="Comic Sans MS"/>
          <w:b/>
          <w:sz w:val="19"/>
          <w:szCs w:val="19"/>
          <w:u w:val="single"/>
        </w:rPr>
        <w:t>Mijnwerkerspad</w:t>
      </w:r>
      <w:proofErr w:type="spellEnd"/>
    </w:p>
    <w:p w14:paraId="451DF905" w14:textId="408E3C25" w:rsidR="00352C28" w:rsidRPr="00FB7556" w:rsidRDefault="00352C28" w:rsidP="006C5378">
      <w:pPr>
        <w:pStyle w:val="Normaalweb"/>
        <w:shd w:val="clear" w:color="auto" w:fill="F9F9F9"/>
        <w:spacing w:before="0" w:beforeAutospacing="0" w:after="0" w:afterAutospacing="0"/>
        <w:ind w:left="-142"/>
        <w:jc w:val="both"/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</w:pP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Het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proofErr w:type="spellStart"/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Mijnwerkerspad</w:t>
      </w:r>
      <w:proofErr w:type="spellEnd"/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B05EA7"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is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bijzonder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spoor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door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Vlaamse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Ardennen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het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proofErr w:type="spellStart"/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Pays</w:t>
      </w:r>
      <w:proofErr w:type="spellEnd"/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des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proofErr w:type="spellStart"/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Collines</w:t>
      </w:r>
      <w:proofErr w:type="spellEnd"/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.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vroegere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spoorweg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die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verder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leeft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als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fiets-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wandelpad.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Het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proofErr w:type="spellStart"/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Mijnwerkerspad</w:t>
      </w:r>
      <w:proofErr w:type="spellEnd"/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volgt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bedding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van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oude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spoorlijn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82,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die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van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Zottegem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tot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Ronse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liep.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Van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proofErr w:type="spellStart"/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Strijpen</w:t>
      </w:r>
      <w:proofErr w:type="spellEnd"/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tot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proofErr w:type="spellStart"/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Opbrakel</w:t>
      </w:r>
      <w:proofErr w:type="spellEnd"/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is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dit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verhard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fiets-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wandelpad.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Tussen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proofErr w:type="spellStart"/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Opbrakel</w:t>
      </w:r>
      <w:proofErr w:type="spellEnd"/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proofErr w:type="spellStart"/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Ellezelles</w:t>
      </w:r>
      <w:proofErr w:type="spellEnd"/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,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op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het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grondgebied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van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proofErr w:type="spellStart"/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Flobecq</w:t>
      </w:r>
      <w:proofErr w:type="spellEnd"/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,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is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oude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spoorwegbedding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verkocht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aan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particulieren.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Het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fiets-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wandelpad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is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hier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onderbroken.</w:t>
      </w:r>
    </w:p>
    <w:p w14:paraId="29E70B0F" w14:textId="0CDEC5E6" w:rsidR="00352C28" w:rsidRDefault="00352C28" w:rsidP="006C5378">
      <w:pPr>
        <w:pStyle w:val="Normaalweb"/>
        <w:shd w:val="clear" w:color="auto" w:fill="F9F9F9"/>
        <w:spacing w:before="0" w:beforeAutospacing="0" w:after="0" w:afterAutospacing="0"/>
        <w:ind w:left="-142"/>
        <w:jc w:val="both"/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</w:pP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Verder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in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proofErr w:type="spellStart"/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Ellezelles</w:t>
      </w:r>
      <w:proofErr w:type="spellEnd"/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kan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men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terug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aansluiten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op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het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fiets-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wandelpad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op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oude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spoorlijn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87.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lijnen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82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87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liepen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tussen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proofErr w:type="spellStart"/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Ellezelles</w:t>
      </w:r>
      <w:proofErr w:type="spellEnd"/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Ronse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over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het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zelfde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spoor.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FB7556"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Duizenden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FB7556"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arbeiders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FB7556"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werden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FB7556"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via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FB7556"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dit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FB7556"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spoor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FB7556"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naar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FB7556"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Henegouwen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FB7556"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vervoerd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FB7556"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om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FB7556"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daar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FB7556"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te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FB7556"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werken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FB7556"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in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FB7556"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het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FB7556"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Waalse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FB7556" w:rsidRP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steenkoolbekken</w:t>
      </w:r>
      <w:r w:rsidR="00FB7556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.</w:t>
      </w:r>
    </w:p>
    <w:p w14:paraId="329413C9" w14:textId="77777777" w:rsidR="002B034F" w:rsidRPr="002B034F" w:rsidRDefault="002B034F" w:rsidP="006C5378">
      <w:pPr>
        <w:pStyle w:val="Normaalweb"/>
        <w:shd w:val="clear" w:color="auto" w:fill="F9F9F9"/>
        <w:spacing w:before="0" w:beforeAutospacing="0" w:after="0" w:afterAutospacing="0"/>
        <w:ind w:left="-142"/>
        <w:jc w:val="both"/>
        <w:rPr>
          <w:rFonts w:ascii="Comic Sans MS" w:eastAsiaTheme="minorHAnsi" w:hAnsi="Comic Sans MS" w:cstheme="minorBidi"/>
          <w:bCs/>
          <w:sz w:val="16"/>
          <w:szCs w:val="16"/>
          <w:lang w:eastAsia="en-US"/>
        </w:rPr>
      </w:pPr>
    </w:p>
    <w:p w14:paraId="303023B0" w14:textId="674A05D8" w:rsidR="002D70D2" w:rsidRDefault="002D70D2" w:rsidP="00FB7556">
      <w:pPr>
        <w:pStyle w:val="Normaalweb"/>
        <w:shd w:val="clear" w:color="auto" w:fill="F9F9F9"/>
        <w:spacing w:before="0" w:beforeAutospacing="0" w:after="0" w:afterAutospacing="0"/>
        <w:ind w:left="-142"/>
        <w:jc w:val="both"/>
        <w:rPr>
          <w:rFonts w:ascii="Arial" w:eastAsiaTheme="minorHAnsi" w:hAnsi="Arial" w:cs="Arial"/>
          <w:b/>
          <w:bCs/>
          <w:color w:val="202122"/>
          <w:sz w:val="21"/>
          <w:szCs w:val="21"/>
          <w:shd w:val="clear" w:color="auto" w:fill="FFFFFF"/>
          <w:lang w:eastAsia="en-US"/>
        </w:rPr>
      </w:pPr>
      <w:proofErr w:type="spellStart"/>
      <w:r w:rsidRPr="002D70D2">
        <w:rPr>
          <w:rFonts w:ascii="Arial" w:eastAsiaTheme="minorHAnsi" w:hAnsi="Arial" w:cs="Arial"/>
          <w:b/>
          <w:bCs/>
          <w:color w:val="202122"/>
          <w:sz w:val="21"/>
          <w:szCs w:val="21"/>
          <w:shd w:val="clear" w:color="auto" w:fill="FFFFFF"/>
          <w:lang w:eastAsia="en-US"/>
        </w:rPr>
        <w:t>B</w:t>
      </w:r>
      <w:r w:rsidRPr="002D70D2">
        <w:rPr>
          <w:rFonts w:ascii="Comic Sans MS" w:eastAsiaTheme="minorHAnsi" w:hAnsi="Comic Sans MS" w:cstheme="minorBidi"/>
          <w:b/>
          <w:sz w:val="19"/>
          <w:szCs w:val="19"/>
          <w:u w:val="single"/>
          <w:lang w:eastAsia="en-US"/>
        </w:rPr>
        <w:t>oembekemolen</w:t>
      </w:r>
      <w:proofErr w:type="spellEnd"/>
      <w:r w:rsidR="001853D9">
        <w:rPr>
          <w:rFonts w:ascii="Comic Sans MS" w:eastAsiaTheme="minorHAnsi" w:hAnsi="Comic Sans MS" w:cstheme="minorBidi"/>
          <w:b/>
          <w:sz w:val="19"/>
          <w:szCs w:val="19"/>
          <w:u w:val="single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/>
          <w:sz w:val="19"/>
          <w:szCs w:val="19"/>
          <w:u w:val="single"/>
          <w:lang w:eastAsia="en-US"/>
        </w:rPr>
        <w:t>met</w:t>
      </w:r>
      <w:r w:rsidR="001853D9">
        <w:rPr>
          <w:rFonts w:ascii="Comic Sans MS" w:eastAsiaTheme="minorHAnsi" w:hAnsi="Comic Sans MS" w:cstheme="minorBidi"/>
          <w:b/>
          <w:sz w:val="19"/>
          <w:szCs w:val="19"/>
          <w:u w:val="single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/>
          <w:sz w:val="19"/>
          <w:szCs w:val="19"/>
          <w:u w:val="single"/>
          <w:lang w:eastAsia="en-US"/>
        </w:rPr>
        <w:t>Bezoekerscentrum</w:t>
      </w:r>
      <w:r w:rsidR="001853D9">
        <w:rPr>
          <w:rFonts w:ascii="Comic Sans MS" w:eastAsiaTheme="minorHAnsi" w:hAnsi="Comic Sans MS" w:cstheme="minorBidi"/>
          <w:b/>
          <w:sz w:val="19"/>
          <w:szCs w:val="19"/>
          <w:u w:val="single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/>
          <w:sz w:val="19"/>
          <w:szCs w:val="19"/>
          <w:u w:val="single"/>
          <w:lang w:eastAsia="en-US"/>
        </w:rPr>
        <w:t>Vlaamse</w:t>
      </w:r>
      <w:r w:rsidR="001853D9">
        <w:rPr>
          <w:rFonts w:ascii="Comic Sans MS" w:eastAsiaTheme="minorHAnsi" w:hAnsi="Comic Sans MS" w:cstheme="minorBidi"/>
          <w:b/>
          <w:sz w:val="19"/>
          <w:szCs w:val="19"/>
          <w:u w:val="single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/>
          <w:sz w:val="19"/>
          <w:szCs w:val="19"/>
          <w:u w:val="single"/>
          <w:lang w:eastAsia="en-US"/>
        </w:rPr>
        <w:t>Ardennen</w:t>
      </w:r>
      <w:r w:rsidR="001853D9">
        <w:rPr>
          <w:rFonts w:ascii="Arial" w:eastAsiaTheme="minorHAnsi" w:hAnsi="Arial" w:cs="Arial"/>
          <w:b/>
          <w:bCs/>
          <w:color w:val="202122"/>
          <w:sz w:val="21"/>
          <w:szCs w:val="21"/>
          <w:shd w:val="clear" w:color="auto" w:fill="FFFFFF"/>
          <w:lang w:eastAsia="en-US"/>
        </w:rPr>
        <w:t xml:space="preserve"> </w:t>
      </w:r>
    </w:p>
    <w:p w14:paraId="2369D387" w14:textId="1404AEC4" w:rsidR="001853D9" w:rsidRPr="002D70D2" w:rsidRDefault="002D70D2" w:rsidP="001853D9">
      <w:pPr>
        <w:pStyle w:val="Normaalweb"/>
        <w:shd w:val="clear" w:color="auto" w:fill="F9F9F9"/>
        <w:spacing w:before="0" w:beforeAutospacing="0" w:after="0" w:afterAutospacing="0"/>
        <w:ind w:left="-142"/>
        <w:jc w:val="both"/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</w:pP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proofErr w:type="spellStart"/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Boembekemolen</w:t>
      </w:r>
      <w:proofErr w:type="spellEnd"/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is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hyperlink r:id="rId17" w:tooltip="Watermolen (door water aangedreven molen)" w:history="1">
        <w:r w:rsidRPr="002D70D2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>watermolen</w:t>
        </w:r>
      </w:hyperlink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in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hyperlink r:id="rId18" w:tooltip="Zwalmvallei" w:history="1">
        <w:r w:rsidRPr="002D70D2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>Zwalmvallei</w:t>
        </w:r>
      </w:hyperlink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in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hyperlink r:id="rId19" w:tooltip="Michelbeke" w:history="1">
        <w:proofErr w:type="spellStart"/>
        <w:r w:rsidRPr="002D70D2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>Michelbeke</w:t>
        </w:r>
        <w:proofErr w:type="spellEnd"/>
      </w:hyperlink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. </w:t>
      </w:r>
      <w:r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I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hyperlink r:id="rId20" w:tooltip="1544" w:history="1">
        <w:r w:rsidRPr="002D70D2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>1544</w:t>
        </w:r>
      </w:hyperlink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wordt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hyperlink r:id="rId21" w:tooltip="Molen" w:history="1">
        <w:r w:rsidRPr="002D70D2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>molen</w:t>
        </w:r>
      </w:hyperlink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voor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het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eerst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vermeld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als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eigendom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van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hyperlink r:id="rId22" w:tooltip="Lamoraal van Egmont" w:history="1">
        <w:r w:rsidRPr="002D70D2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>graaf</w:t>
        </w:r>
        <w:r w:rsidR="001853D9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 xml:space="preserve"> </w:t>
        </w:r>
        <w:r w:rsidRPr="002D70D2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>Lamoraal</w:t>
        </w:r>
        <w:r w:rsidR="001853D9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 xml:space="preserve"> </w:t>
        </w:r>
        <w:r w:rsidRPr="002D70D2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>van</w:t>
        </w:r>
        <w:r w:rsidR="001853D9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 xml:space="preserve"> </w:t>
        </w:r>
        <w:r w:rsidRPr="002D70D2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>Egmont</w:t>
        </w:r>
      </w:hyperlink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.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Pas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in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nasleep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van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hyperlink r:id="rId23" w:tooltip="Franse Revolutie" w:history="1">
        <w:r w:rsidRPr="002D70D2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>Franse</w:t>
        </w:r>
        <w:r w:rsidR="001853D9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 xml:space="preserve"> </w:t>
        </w:r>
        <w:r w:rsidRPr="002D70D2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>Revolutie</w:t>
        </w:r>
      </w:hyperlink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kwam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proofErr w:type="spellStart"/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Boembekemolen</w:t>
      </w:r>
      <w:proofErr w:type="spellEnd"/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in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particulier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bezit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terecht.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In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tweede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helft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van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19de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eeuw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verloor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proofErr w:type="spellStart"/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Boembekemolen</w:t>
      </w:r>
      <w:proofErr w:type="spellEnd"/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geleidelijk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aan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zijn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laatmiddeleeuwse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uitzicht.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Rond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1900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deed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het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hyperlink r:id="rId24" w:tooltip="Industriële revolutie" w:history="1">
        <w:r w:rsidRPr="002D70D2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>industriële</w:t>
        </w:r>
        <w:r w:rsidR="001853D9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 xml:space="preserve"> </w:t>
        </w:r>
        <w:r w:rsidRPr="002D70D2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>tijdperk</w:t>
        </w:r>
      </w:hyperlink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zijn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intrede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met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plaatsing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van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hyperlink r:id="rId25" w:tooltip="Stoommachine" w:history="1">
        <w:r w:rsidRPr="002D70D2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>stoommachine</w:t>
        </w:r>
      </w:hyperlink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die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later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werd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vervangen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door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nog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steeds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aanwezige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hyperlink r:id="rId26" w:tooltip="Dieselmotor" w:history="1">
        <w:r w:rsidRPr="002D70D2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>dieselmotor</w:t>
        </w:r>
      </w:hyperlink>
      <w:r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.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molen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is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buiten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dienst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sinds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hyperlink r:id="rId27" w:tooltip="1967" w:history="1">
        <w:r w:rsidR="001853D9" w:rsidRPr="002D70D2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>1967</w:t>
        </w:r>
      </w:hyperlink>
      <w:r w:rsidR="001853D9" w:rsidRPr="002D70D2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,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Voor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restauratie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van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molen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werd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vzw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proofErr w:type="spellStart"/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Boembeke</w:t>
      </w:r>
      <w:proofErr w:type="spellEnd"/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opgericht.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Die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heeft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de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molen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opnieuw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maalvaardig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gemaakt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omgebouwd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tot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een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bezoekersruimte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van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het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r w:rsidR="001853D9" w:rsidRP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>natuurgebied</w:t>
      </w:r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  <w:hyperlink r:id="rId28" w:tooltip="Middenloop Zwalm" w:history="1">
        <w:r w:rsidR="001853D9" w:rsidRPr="001853D9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>Middenloop</w:t>
        </w:r>
        <w:r w:rsidR="001853D9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 xml:space="preserve"> </w:t>
        </w:r>
        <w:r w:rsidR="001853D9" w:rsidRPr="001853D9">
          <w:rPr>
            <w:rFonts w:ascii="Comic Sans MS" w:eastAsiaTheme="minorHAnsi" w:hAnsi="Comic Sans MS" w:cstheme="minorBidi"/>
            <w:bCs/>
            <w:sz w:val="19"/>
            <w:szCs w:val="19"/>
            <w:lang w:eastAsia="en-US"/>
          </w:rPr>
          <w:t>Zwalm</w:t>
        </w:r>
      </w:hyperlink>
      <w:r w:rsidR="001853D9"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  <w:t xml:space="preserve"> </w:t>
      </w:r>
    </w:p>
    <w:p w14:paraId="6A23F3AD" w14:textId="2DE495F8" w:rsidR="002D70D2" w:rsidRPr="002B034F" w:rsidRDefault="002D70D2" w:rsidP="002B034F">
      <w:pPr>
        <w:spacing w:after="0" w:line="240" w:lineRule="auto"/>
        <w:ind w:left="-142" w:right="-142"/>
        <w:jc w:val="both"/>
        <w:rPr>
          <w:rFonts w:ascii="Comic Sans MS" w:hAnsi="Comic Sans MS"/>
          <w:sz w:val="16"/>
          <w:szCs w:val="16"/>
        </w:rPr>
      </w:pPr>
    </w:p>
    <w:p w14:paraId="427A06CA" w14:textId="05087444" w:rsidR="00FB7556" w:rsidRDefault="002B034F" w:rsidP="00FB7556">
      <w:pPr>
        <w:pStyle w:val="Normaalweb"/>
        <w:shd w:val="clear" w:color="auto" w:fill="F9F9F9"/>
        <w:spacing w:before="0" w:beforeAutospacing="0" w:after="0" w:afterAutospacing="0"/>
        <w:ind w:left="-142"/>
        <w:jc w:val="both"/>
        <w:rPr>
          <w:rFonts w:ascii="Comic Sans MS" w:eastAsiaTheme="minorHAnsi" w:hAnsi="Comic Sans MS" w:cstheme="minorBidi"/>
          <w:bCs/>
          <w:sz w:val="19"/>
          <w:szCs w:val="19"/>
          <w:lang w:eastAsia="en-US"/>
        </w:rPr>
      </w:pPr>
      <w:r w:rsidRPr="006C5378">
        <w:rPr>
          <w:rFonts w:ascii="Comic Sans MS" w:hAnsi="Comic Sans MS"/>
          <w:sz w:val="18"/>
          <w:szCs w:val="18"/>
        </w:rPr>
        <w:t>Bronnen</w:t>
      </w:r>
      <w:r>
        <w:rPr>
          <w:rFonts w:ascii="Comic Sans MS" w:hAnsi="Comic Sans MS"/>
          <w:sz w:val="18"/>
          <w:szCs w:val="18"/>
        </w:rPr>
        <w:t xml:space="preserve"> </w:t>
      </w:r>
      <w:r w:rsidRPr="006C5378">
        <w:rPr>
          <w:rFonts w:ascii="Comic Sans MS" w:hAnsi="Comic Sans MS"/>
          <w:sz w:val="18"/>
          <w:szCs w:val="18"/>
        </w:rPr>
        <w:t>:</w:t>
      </w:r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C5378">
        <w:rPr>
          <w:rFonts w:ascii="Comic Sans MS" w:hAnsi="Comic Sans MS"/>
          <w:sz w:val="18"/>
          <w:szCs w:val="18"/>
        </w:rPr>
        <w:t>wikipedia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r w:rsidRPr="006C5378">
        <w:rPr>
          <w:rFonts w:ascii="Comic Sans MS" w:hAnsi="Comic Sans MS"/>
          <w:sz w:val="18"/>
          <w:szCs w:val="18"/>
        </w:rPr>
        <w:t>Trage</w:t>
      </w:r>
      <w:r>
        <w:rPr>
          <w:rFonts w:ascii="Comic Sans MS" w:hAnsi="Comic Sans MS"/>
          <w:sz w:val="18"/>
          <w:szCs w:val="18"/>
        </w:rPr>
        <w:t xml:space="preserve"> </w:t>
      </w:r>
      <w:r w:rsidRPr="006C5378">
        <w:rPr>
          <w:rFonts w:ascii="Comic Sans MS" w:hAnsi="Comic Sans MS"/>
          <w:sz w:val="18"/>
          <w:szCs w:val="18"/>
        </w:rPr>
        <w:t>wegen.be,</w:t>
      </w:r>
      <w:r>
        <w:rPr>
          <w:rFonts w:ascii="Comic Sans MS" w:hAnsi="Comic Sans MS"/>
          <w:sz w:val="18"/>
          <w:szCs w:val="18"/>
        </w:rPr>
        <w:t xml:space="preserve"> </w:t>
      </w:r>
      <w:hyperlink r:id="rId29" w:history="1">
        <w:r w:rsidRPr="006C5378">
          <w:rPr>
            <w:rStyle w:val="Hyperlink"/>
            <w:rFonts w:ascii="Comic Sans MS" w:hAnsi="Comic Sans MS"/>
            <w:sz w:val="18"/>
            <w:szCs w:val="18"/>
          </w:rPr>
          <w:t>https://inventaris.onroerenderfgoed.be/ile/relict/300437</w:t>
        </w:r>
      </w:hyperlink>
      <w:r>
        <w:rPr>
          <w:rFonts w:ascii="Comic Sans MS" w:hAnsi="Comic Sans MS"/>
          <w:sz w:val="18"/>
          <w:szCs w:val="18"/>
        </w:rPr>
        <w:t xml:space="preserve"> </w:t>
      </w:r>
      <w:r w:rsidRPr="006C5378">
        <w:rPr>
          <w:rFonts w:ascii="Comic Sans MS" w:hAnsi="Comic Sans MS"/>
          <w:sz w:val="18"/>
          <w:szCs w:val="18"/>
        </w:rPr>
        <w:t>Meander</w:t>
      </w:r>
      <w:r>
        <w:rPr>
          <w:rFonts w:ascii="Comic Sans MS" w:hAnsi="Comic Sans MS"/>
          <w:sz w:val="18"/>
          <w:szCs w:val="18"/>
        </w:rPr>
        <w:t xml:space="preserve"> </w:t>
      </w:r>
      <w:r w:rsidRPr="006C5378">
        <w:rPr>
          <w:rFonts w:ascii="Comic Sans MS" w:hAnsi="Comic Sans MS"/>
          <w:sz w:val="18"/>
          <w:szCs w:val="18"/>
        </w:rPr>
        <w:t>jan</w:t>
      </w:r>
      <w:r>
        <w:rPr>
          <w:rFonts w:ascii="Comic Sans MS" w:hAnsi="Comic Sans MS"/>
          <w:sz w:val="18"/>
          <w:szCs w:val="18"/>
        </w:rPr>
        <w:t xml:space="preserve"> </w:t>
      </w:r>
      <w:r w:rsidRPr="006C5378">
        <w:rPr>
          <w:rFonts w:ascii="Comic Sans MS" w:hAnsi="Comic Sans MS"/>
          <w:sz w:val="18"/>
          <w:szCs w:val="18"/>
        </w:rPr>
        <w:t>–feb</w:t>
      </w:r>
      <w:r>
        <w:rPr>
          <w:rFonts w:ascii="Comic Sans MS" w:hAnsi="Comic Sans MS"/>
          <w:sz w:val="18"/>
          <w:szCs w:val="18"/>
        </w:rPr>
        <w:t xml:space="preserve"> </w:t>
      </w:r>
      <w:r w:rsidRPr="006C5378">
        <w:rPr>
          <w:rFonts w:ascii="Comic Sans MS" w:hAnsi="Comic Sans MS"/>
          <w:sz w:val="18"/>
          <w:szCs w:val="18"/>
        </w:rPr>
        <w:t>2006</w:t>
      </w:r>
      <w:r>
        <w:rPr>
          <w:rFonts w:ascii="Comic Sans MS" w:hAnsi="Comic Sans MS"/>
          <w:sz w:val="18"/>
          <w:szCs w:val="18"/>
        </w:rPr>
        <w:t xml:space="preserve">  </w:t>
      </w:r>
      <w:r w:rsidRPr="006C5378">
        <w:rPr>
          <w:rFonts w:ascii="Comic Sans MS" w:hAnsi="Comic Sans MS"/>
          <w:sz w:val="18"/>
          <w:szCs w:val="18"/>
        </w:rPr>
        <w:t>(tijdschrift</w:t>
      </w:r>
      <w:r>
        <w:rPr>
          <w:rFonts w:ascii="Comic Sans MS" w:hAnsi="Comic Sans MS"/>
          <w:sz w:val="18"/>
          <w:szCs w:val="18"/>
        </w:rPr>
        <w:t xml:space="preserve"> </w:t>
      </w:r>
      <w:r w:rsidRPr="006C5378">
        <w:rPr>
          <w:rFonts w:ascii="Comic Sans MS" w:hAnsi="Comic Sans MS"/>
          <w:sz w:val="18"/>
          <w:szCs w:val="18"/>
        </w:rPr>
        <w:t>van</w:t>
      </w:r>
      <w:r>
        <w:rPr>
          <w:rFonts w:ascii="Comic Sans MS" w:hAnsi="Comic Sans MS"/>
          <w:sz w:val="18"/>
          <w:szCs w:val="18"/>
        </w:rPr>
        <w:t xml:space="preserve"> </w:t>
      </w:r>
      <w:r w:rsidRPr="006C5378">
        <w:rPr>
          <w:rFonts w:ascii="Comic Sans MS" w:hAnsi="Comic Sans MS"/>
          <w:sz w:val="18"/>
          <w:szCs w:val="18"/>
        </w:rPr>
        <w:t>Natuurpunt</w:t>
      </w:r>
      <w:r>
        <w:rPr>
          <w:rFonts w:ascii="Comic Sans MS" w:hAnsi="Comic Sans MS"/>
          <w:sz w:val="18"/>
          <w:szCs w:val="18"/>
        </w:rPr>
        <w:t>)</w:t>
      </w:r>
    </w:p>
    <w:sectPr w:rsidR="00FB7556" w:rsidSect="003F3388">
      <w:pgSz w:w="11906" w:h="16838"/>
      <w:pgMar w:top="709" w:right="1418" w:bottom="567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1633A" w14:textId="77777777" w:rsidR="003F3388" w:rsidRDefault="003F3388" w:rsidP="00CB69D7">
      <w:pPr>
        <w:spacing w:after="0" w:line="240" w:lineRule="auto"/>
      </w:pPr>
      <w:r>
        <w:separator/>
      </w:r>
    </w:p>
  </w:endnote>
  <w:endnote w:type="continuationSeparator" w:id="0">
    <w:p w14:paraId="73D37913" w14:textId="77777777" w:rsidR="003F3388" w:rsidRDefault="003F3388" w:rsidP="00C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A851E" w14:textId="77777777" w:rsidR="003F3388" w:rsidRDefault="003F3388" w:rsidP="00CB69D7">
      <w:pPr>
        <w:spacing w:after="0" w:line="240" w:lineRule="auto"/>
      </w:pPr>
      <w:r>
        <w:separator/>
      </w:r>
    </w:p>
  </w:footnote>
  <w:footnote w:type="continuationSeparator" w:id="0">
    <w:p w14:paraId="6B05917E" w14:textId="77777777" w:rsidR="003F3388" w:rsidRDefault="003F3388" w:rsidP="00CB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7401B5"/>
    <w:multiLevelType w:val="multilevel"/>
    <w:tmpl w:val="400E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167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F1"/>
    <w:rsid w:val="00003BE6"/>
    <w:rsid w:val="00052DC8"/>
    <w:rsid w:val="000A1076"/>
    <w:rsid w:val="00136593"/>
    <w:rsid w:val="00136E2A"/>
    <w:rsid w:val="00175D04"/>
    <w:rsid w:val="001853D9"/>
    <w:rsid w:val="002B034F"/>
    <w:rsid w:val="002D70D2"/>
    <w:rsid w:val="002F0307"/>
    <w:rsid w:val="00352C28"/>
    <w:rsid w:val="003F3388"/>
    <w:rsid w:val="004305A6"/>
    <w:rsid w:val="00476DC5"/>
    <w:rsid w:val="004F6D3F"/>
    <w:rsid w:val="0051644C"/>
    <w:rsid w:val="0061179C"/>
    <w:rsid w:val="006C5378"/>
    <w:rsid w:val="00733002"/>
    <w:rsid w:val="007667F1"/>
    <w:rsid w:val="00774CB0"/>
    <w:rsid w:val="007A08BA"/>
    <w:rsid w:val="00875158"/>
    <w:rsid w:val="00960023"/>
    <w:rsid w:val="00A536AA"/>
    <w:rsid w:val="00AD684B"/>
    <w:rsid w:val="00B05EA7"/>
    <w:rsid w:val="00B165B2"/>
    <w:rsid w:val="00B179F1"/>
    <w:rsid w:val="00B66DE5"/>
    <w:rsid w:val="00BB2833"/>
    <w:rsid w:val="00BB505F"/>
    <w:rsid w:val="00BC5964"/>
    <w:rsid w:val="00CB69D7"/>
    <w:rsid w:val="00D53FE6"/>
    <w:rsid w:val="00D74C20"/>
    <w:rsid w:val="00DC6D4E"/>
    <w:rsid w:val="00E62B8C"/>
    <w:rsid w:val="00E72A3A"/>
    <w:rsid w:val="00F245C4"/>
    <w:rsid w:val="00F408F7"/>
    <w:rsid w:val="00FB7556"/>
    <w:rsid w:val="00FB7AA7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EA00"/>
  <w15:docId w15:val="{477FE647-0049-4A04-A003-FF0146BD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6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B66DE5"/>
  </w:style>
  <w:style w:type="character" w:styleId="Hyperlink">
    <w:name w:val="Hyperlink"/>
    <w:basedOn w:val="Standaardalinea-lettertype"/>
    <w:uiPriority w:val="99"/>
    <w:unhideWhenUsed/>
    <w:rsid w:val="00B66DE5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352C28"/>
    <w:rPr>
      <w:b/>
      <w:bCs/>
    </w:rPr>
  </w:style>
  <w:style w:type="character" w:styleId="Nadruk">
    <w:name w:val="Emphasis"/>
    <w:basedOn w:val="Standaardalinea-lettertype"/>
    <w:uiPriority w:val="20"/>
    <w:qFormat/>
    <w:rsid w:val="00352C28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E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9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B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69D7"/>
  </w:style>
  <w:style w:type="paragraph" w:styleId="Voettekst">
    <w:name w:val="footer"/>
    <w:basedOn w:val="Standaard"/>
    <w:link w:val="VoettekstChar"/>
    <w:uiPriority w:val="99"/>
    <w:unhideWhenUsed/>
    <w:rsid w:val="00CB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69D7"/>
  </w:style>
  <w:style w:type="character" w:styleId="GevolgdeHyperlink">
    <w:name w:val="FollowedHyperlink"/>
    <w:basedOn w:val="Standaardalinea-lettertype"/>
    <w:uiPriority w:val="99"/>
    <w:semiHidden/>
    <w:unhideWhenUsed/>
    <w:rsid w:val="006C5378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853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853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853D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53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53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l.wikipedia.org/wiki/Zwalm_(rivier)" TargetMode="External"/><Relationship Id="rId18" Type="http://schemas.openxmlformats.org/officeDocument/2006/relationships/hyperlink" Target="https://nl.wikipedia.org/wiki/Zwalmvallei" TargetMode="External"/><Relationship Id="rId26" Type="http://schemas.openxmlformats.org/officeDocument/2006/relationships/hyperlink" Target="https://nl.wikipedia.org/wiki/Dieselmotor" TargetMode="External"/><Relationship Id="rId3" Type="http://schemas.openxmlformats.org/officeDocument/2006/relationships/styles" Target="styles.xml"/><Relationship Id="rId21" Type="http://schemas.openxmlformats.org/officeDocument/2006/relationships/hyperlink" Target="https://nl.wikipedia.org/wiki/Mol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l.wikipedia.org/wiki/Zwalmvallei" TargetMode="External"/><Relationship Id="rId17" Type="http://schemas.openxmlformats.org/officeDocument/2006/relationships/hyperlink" Target="https://nl.wikipedia.org/wiki/Watermolen_(door_water_aangedreven_molen)" TargetMode="External"/><Relationship Id="rId25" Type="http://schemas.openxmlformats.org/officeDocument/2006/relationships/hyperlink" Target="https://nl.wikipedia.org/wiki/Stoommach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l.wikipedia.org/wiki/Natura_2000" TargetMode="External"/><Relationship Id="rId20" Type="http://schemas.openxmlformats.org/officeDocument/2006/relationships/hyperlink" Target="https://nl.wikipedia.org/wiki/1544" TargetMode="External"/><Relationship Id="rId29" Type="http://schemas.openxmlformats.org/officeDocument/2006/relationships/hyperlink" Target="https://inventaris.onroerenderfgoed.be/ile/relict/3004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l.wikipedia.org/wiki/Kartuizers" TargetMode="External"/><Relationship Id="rId24" Type="http://schemas.openxmlformats.org/officeDocument/2006/relationships/hyperlink" Target="https://nl.wikipedia.org/wiki/Industri%C3%ABle_revolut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l.wikipedia.org/wiki/Natuurpunt" TargetMode="External"/><Relationship Id="rId23" Type="http://schemas.openxmlformats.org/officeDocument/2006/relationships/hyperlink" Target="https://nl.wikipedia.org/wiki/Franse_Revolutie" TargetMode="External"/><Relationship Id="rId28" Type="http://schemas.openxmlformats.org/officeDocument/2006/relationships/hyperlink" Target="https://nl.wikipedia.org/wiki/Middenloop_Zwalm" TargetMode="External"/><Relationship Id="rId10" Type="http://schemas.openxmlformats.org/officeDocument/2006/relationships/hyperlink" Target="https://nl.wikipedia.org/wiki/Land_van_Aalst" TargetMode="External"/><Relationship Id="rId19" Type="http://schemas.openxmlformats.org/officeDocument/2006/relationships/hyperlink" Target="https://nl.wikipedia.org/wiki/Michelbek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l.wikipedia.org/wiki/Sint-Goriks-Oudenhove" TargetMode="External"/><Relationship Id="rId14" Type="http://schemas.openxmlformats.org/officeDocument/2006/relationships/hyperlink" Target="https://nl.wikipedia.org/wiki/Vlaamse_Ardennen" TargetMode="External"/><Relationship Id="rId22" Type="http://schemas.openxmlformats.org/officeDocument/2006/relationships/hyperlink" Target="https://nl.wikipedia.org/wiki/Lamoraal_van_Egmont" TargetMode="External"/><Relationship Id="rId27" Type="http://schemas.openxmlformats.org/officeDocument/2006/relationships/hyperlink" Target="https://nl.wikipedia.org/wiki/196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05E4-F8C1-4835-8FA8-0ED578F0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Agnes Vanderstegen</cp:lastModifiedBy>
  <cp:revision>2</cp:revision>
  <dcterms:created xsi:type="dcterms:W3CDTF">2024-04-22T22:07:00Z</dcterms:created>
  <dcterms:modified xsi:type="dcterms:W3CDTF">2024-04-22T22:07:00Z</dcterms:modified>
</cp:coreProperties>
</file>